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BE" w:rsidRDefault="00AD08BE" w:rsidP="005574B8">
      <w:pPr>
        <w:spacing w:after="0" w:line="240" w:lineRule="auto"/>
        <w:rPr>
          <w:sz w:val="24"/>
          <w:szCs w:val="24"/>
        </w:rPr>
      </w:pPr>
      <w:r w:rsidRPr="005574B8">
        <w:rPr>
          <w:sz w:val="24"/>
          <w:szCs w:val="24"/>
        </w:rPr>
        <w:t xml:space="preserve">Miasto Rybnik -  Szkoła Podstawowa z Oddziałami Integracyjnymi </w:t>
      </w:r>
      <w:r>
        <w:rPr>
          <w:sz w:val="24"/>
          <w:szCs w:val="24"/>
        </w:rPr>
        <w:t>n</w:t>
      </w:r>
      <w:r w:rsidRPr="005574B8">
        <w:rPr>
          <w:sz w:val="24"/>
          <w:szCs w:val="24"/>
        </w:rPr>
        <w:t>r 18</w:t>
      </w:r>
      <w:r w:rsidRPr="005574B8">
        <w:rPr>
          <w:sz w:val="24"/>
          <w:szCs w:val="24"/>
        </w:rPr>
        <w:br/>
        <w:t xml:space="preserve">Im. Jana Brzechwy w Rybniku                                                                                           </w:t>
      </w:r>
    </w:p>
    <w:p w:rsidR="00AD08BE" w:rsidRPr="005574B8" w:rsidRDefault="00AD08BE" w:rsidP="005574B8">
      <w:pPr>
        <w:spacing w:after="0" w:line="240" w:lineRule="auto"/>
        <w:rPr>
          <w:sz w:val="24"/>
          <w:szCs w:val="24"/>
        </w:rPr>
      </w:pPr>
      <w:r w:rsidRPr="005574B8">
        <w:rPr>
          <w:sz w:val="24"/>
          <w:szCs w:val="24"/>
        </w:rPr>
        <w:t xml:space="preserve">ul. Lompy 6                                                                                                                             </w:t>
      </w:r>
    </w:p>
    <w:p w:rsidR="00AD08BE" w:rsidRPr="007B7682" w:rsidRDefault="00AD08BE" w:rsidP="005574B8">
      <w:pPr>
        <w:spacing w:after="0" w:line="240" w:lineRule="auto"/>
        <w:rPr>
          <w:sz w:val="24"/>
          <w:szCs w:val="24"/>
        </w:rPr>
      </w:pPr>
      <w:r w:rsidRPr="007B7682">
        <w:rPr>
          <w:sz w:val="24"/>
          <w:szCs w:val="24"/>
        </w:rPr>
        <w:t>Rybnik 44-253</w:t>
      </w:r>
      <w:r w:rsidRPr="007B7682">
        <w:rPr>
          <w:sz w:val="24"/>
          <w:szCs w:val="24"/>
        </w:rPr>
        <w:br/>
        <w:t xml:space="preserve">e-mail: sp18@miastorybnik.pl                                                                                             </w:t>
      </w:r>
    </w:p>
    <w:p w:rsidR="00AD08BE" w:rsidRPr="007B7682" w:rsidRDefault="00AD08BE" w:rsidP="005574B8">
      <w:pPr>
        <w:spacing w:after="0" w:line="240" w:lineRule="auto"/>
        <w:rPr>
          <w:sz w:val="24"/>
          <w:szCs w:val="24"/>
        </w:rPr>
      </w:pPr>
      <w:r w:rsidRPr="007B7682">
        <w:rPr>
          <w:sz w:val="24"/>
          <w:szCs w:val="24"/>
        </w:rPr>
        <w:t>tel. 32 42 20 287</w:t>
      </w:r>
    </w:p>
    <w:p w:rsidR="00AD08BE" w:rsidRPr="007B7682" w:rsidRDefault="00AD08BE" w:rsidP="005574B8">
      <w:pPr>
        <w:spacing w:after="0" w:line="240" w:lineRule="auto"/>
        <w:rPr>
          <w:sz w:val="24"/>
          <w:szCs w:val="24"/>
        </w:rPr>
      </w:pPr>
    </w:p>
    <w:p w:rsidR="00AD08BE" w:rsidRPr="007B7682" w:rsidRDefault="00AD08BE" w:rsidP="00211AB7">
      <w:pPr>
        <w:spacing w:line="240" w:lineRule="auto"/>
        <w:rPr>
          <w:sz w:val="24"/>
          <w:szCs w:val="24"/>
        </w:rPr>
      </w:pPr>
    </w:p>
    <w:p w:rsidR="00AD08BE" w:rsidRPr="00E67EB1" w:rsidRDefault="00AD08BE" w:rsidP="00211AB7">
      <w:pPr>
        <w:spacing w:line="240" w:lineRule="auto"/>
        <w:rPr>
          <w:sz w:val="24"/>
          <w:szCs w:val="24"/>
        </w:rPr>
      </w:pPr>
      <w:r w:rsidRPr="007B7682">
        <w:rPr>
          <w:sz w:val="24"/>
          <w:szCs w:val="24"/>
        </w:rPr>
        <w:t xml:space="preserve">                                                                                           </w:t>
      </w:r>
      <w:r w:rsidRPr="007B7682">
        <w:rPr>
          <w:sz w:val="24"/>
          <w:szCs w:val="24"/>
        </w:rPr>
        <w:tab/>
      </w:r>
      <w:r w:rsidRPr="007B7682">
        <w:rPr>
          <w:sz w:val="24"/>
          <w:szCs w:val="24"/>
        </w:rPr>
        <w:tab/>
      </w:r>
      <w:r w:rsidRPr="00E67EB1">
        <w:rPr>
          <w:sz w:val="24"/>
          <w:szCs w:val="24"/>
        </w:rPr>
        <w:t>Rybnik, dnia 1</w:t>
      </w:r>
      <w:r>
        <w:rPr>
          <w:sz w:val="24"/>
          <w:szCs w:val="24"/>
        </w:rPr>
        <w:t>6</w:t>
      </w:r>
      <w:r w:rsidRPr="00E67EB1">
        <w:rPr>
          <w:sz w:val="24"/>
          <w:szCs w:val="24"/>
        </w:rPr>
        <w:t xml:space="preserve"> listopada  2021r.</w:t>
      </w:r>
    </w:p>
    <w:p w:rsidR="00AD08BE" w:rsidRPr="00E67EB1" w:rsidRDefault="00AD08BE" w:rsidP="00211AB7">
      <w:pPr>
        <w:spacing w:line="240" w:lineRule="auto"/>
        <w:rPr>
          <w:sz w:val="24"/>
          <w:szCs w:val="24"/>
        </w:rPr>
      </w:pPr>
    </w:p>
    <w:p w:rsidR="00AD08BE" w:rsidRPr="005574B8" w:rsidRDefault="00AD08BE" w:rsidP="00211AB7">
      <w:pPr>
        <w:spacing w:line="240" w:lineRule="auto"/>
        <w:rPr>
          <w:sz w:val="28"/>
          <w:szCs w:val="28"/>
        </w:rPr>
      </w:pPr>
      <w:r w:rsidRPr="00E67EB1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</w:t>
      </w:r>
      <w:r w:rsidRPr="00E67EB1">
        <w:rPr>
          <w:sz w:val="24"/>
          <w:szCs w:val="24"/>
        </w:rPr>
        <w:t xml:space="preserve">   </w:t>
      </w:r>
      <w:r w:rsidRPr="00E67EB1">
        <w:rPr>
          <w:b/>
          <w:sz w:val="24"/>
          <w:szCs w:val="24"/>
        </w:rPr>
        <w:t xml:space="preserve">     </w:t>
      </w:r>
      <w:r w:rsidRPr="005574B8">
        <w:rPr>
          <w:b/>
          <w:sz w:val="28"/>
          <w:szCs w:val="28"/>
        </w:rPr>
        <w:t xml:space="preserve">Zaproszenie do składania ofert </w:t>
      </w:r>
    </w:p>
    <w:p w:rsidR="00AD08BE" w:rsidRDefault="00AD08BE" w:rsidP="00211AB7">
      <w:pPr>
        <w:spacing w:line="240" w:lineRule="auto"/>
        <w:contextualSpacing/>
        <w:rPr>
          <w:b/>
          <w:sz w:val="24"/>
          <w:szCs w:val="24"/>
        </w:rPr>
      </w:pPr>
      <w:r w:rsidRPr="00E67EB1">
        <w:rPr>
          <w:b/>
          <w:sz w:val="24"/>
          <w:szCs w:val="24"/>
        </w:rPr>
        <w:br/>
      </w:r>
      <w:r w:rsidRPr="00E67EB1">
        <w:rPr>
          <w:sz w:val="24"/>
          <w:szCs w:val="24"/>
        </w:rPr>
        <w:t xml:space="preserve">Zapraszamy do udziału w postępowaniu prowadzonym w trybie zapytania ofertowego na: </w:t>
      </w:r>
      <w:r w:rsidRPr="00E67EB1">
        <w:rPr>
          <w:sz w:val="24"/>
          <w:szCs w:val="24"/>
        </w:rPr>
        <w:br/>
      </w:r>
      <w:r w:rsidRPr="00E67EB1">
        <w:rPr>
          <w:b/>
          <w:sz w:val="24"/>
          <w:szCs w:val="24"/>
        </w:rPr>
        <w:t xml:space="preserve">dostawę pomocy dydaktycznych na potrzeby Szkoły Podstawowej  z Oddziałami Integracyjnymi nr 18 im. Jana Brzechwy  w Rybniku w ramach programu   </w:t>
      </w:r>
    </w:p>
    <w:p w:rsidR="00AD08BE" w:rsidRPr="00E67EB1" w:rsidRDefault="00AD08BE" w:rsidP="00211AB7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Pr="00E67EB1">
        <w:rPr>
          <w:b/>
          <w:sz w:val="24"/>
          <w:szCs w:val="24"/>
        </w:rPr>
        <w:t xml:space="preserve">  Laboratoria Przyszłości.</w:t>
      </w:r>
    </w:p>
    <w:p w:rsidR="00AD08BE" w:rsidRPr="00E67EB1" w:rsidRDefault="00AD08BE" w:rsidP="00211AB7">
      <w:pPr>
        <w:spacing w:line="240" w:lineRule="auto"/>
        <w:contextualSpacing/>
        <w:rPr>
          <w:b/>
          <w:sz w:val="24"/>
          <w:szCs w:val="24"/>
        </w:rPr>
      </w:pPr>
    </w:p>
    <w:p w:rsidR="00AD08BE" w:rsidRPr="00E67EB1" w:rsidRDefault="00AD08BE" w:rsidP="00211AB7">
      <w:pPr>
        <w:spacing w:line="240" w:lineRule="auto"/>
        <w:rPr>
          <w:b/>
          <w:sz w:val="24"/>
          <w:szCs w:val="24"/>
        </w:rPr>
      </w:pPr>
      <w:r w:rsidRPr="00E67EB1">
        <w:rPr>
          <w:b/>
          <w:sz w:val="24"/>
          <w:szCs w:val="24"/>
        </w:rPr>
        <w:t xml:space="preserve">I. Opis przedmiotu zamówienia:        </w:t>
      </w:r>
    </w:p>
    <w:p w:rsidR="00AD08BE" w:rsidRPr="005574B8" w:rsidRDefault="00AD08BE" w:rsidP="005574B8">
      <w:pPr>
        <w:spacing w:line="240" w:lineRule="auto"/>
        <w:rPr>
          <w:sz w:val="24"/>
          <w:szCs w:val="24"/>
        </w:rPr>
      </w:pPr>
      <w:r w:rsidRPr="00E67EB1">
        <w:rPr>
          <w:sz w:val="24"/>
          <w:szCs w:val="24"/>
        </w:rPr>
        <w:t xml:space="preserve">1.Przedmiotem zamówienia jest dostawa pomocy dydaktycznych na potrzeby                  Szkoły Podstawowej z Oddziałami Integracyjnymi </w:t>
      </w:r>
      <w:r>
        <w:rPr>
          <w:sz w:val="24"/>
          <w:szCs w:val="24"/>
        </w:rPr>
        <w:t xml:space="preserve">nr 18 im. Jana Brzechwy w </w:t>
      </w:r>
      <w:r w:rsidRPr="00E67EB1">
        <w:rPr>
          <w:sz w:val="24"/>
          <w:szCs w:val="24"/>
        </w:rPr>
        <w:t>Rybniku w ramach programu Laboratoria Przyszłości</w:t>
      </w:r>
      <w:r w:rsidRPr="00E67EB1">
        <w:rPr>
          <w:sz w:val="24"/>
          <w:szCs w:val="24"/>
        </w:rPr>
        <w:br/>
        <w:t>2. Rodzaj zamówienia: dostawa.</w:t>
      </w:r>
      <w:r w:rsidRPr="00E67EB1">
        <w:rPr>
          <w:b/>
          <w:sz w:val="24"/>
          <w:szCs w:val="24"/>
        </w:rPr>
        <w:br/>
      </w:r>
      <w:r w:rsidRPr="00E67EB1">
        <w:rPr>
          <w:sz w:val="24"/>
          <w:szCs w:val="24"/>
        </w:rPr>
        <w:t>3. Szczegółowy opis przedmiotu zamówienia: dostawa pomocy dydaktycznych na potrzeby Szkoły Podstawowej z Oddziałami Integracyjnymi nr 18</w:t>
      </w:r>
      <w:r>
        <w:rPr>
          <w:sz w:val="24"/>
          <w:szCs w:val="24"/>
        </w:rPr>
        <w:t xml:space="preserve"> </w:t>
      </w:r>
      <w:r w:rsidRPr="00E67EB1">
        <w:rPr>
          <w:sz w:val="24"/>
          <w:szCs w:val="24"/>
        </w:rPr>
        <w:t>im.</w:t>
      </w:r>
      <w:r>
        <w:rPr>
          <w:sz w:val="24"/>
          <w:szCs w:val="24"/>
        </w:rPr>
        <w:t xml:space="preserve"> </w:t>
      </w:r>
      <w:r w:rsidRPr="00E67EB1">
        <w:rPr>
          <w:sz w:val="24"/>
          <w:szCs w:val="24"/>
        </w:rPr>
        <w:t>Jana Brzechwy w Rybniku w ramach programu Laboratoria Przyszłości zgodnie z poniższym zestawieniem:</w:t>
      </w:r>
      <w:r w:rsidRPr="00E67EB1">
        <w:rPr>
          <w:sz w:val="24"/>
          <w:szCs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1"/>
        <w:gridCol w:w="4173"/>
        <w:gridCol w:w="2933"/>
        <w:gridCol w:w="891"/>
        <w:gridCol w:w="665"/>
      </w:tblGrid>
      <w:tr w:rsidR="00AD08BE" w:rsidRPr="00E46863" w:rsidTr="00E46863">
        <w:tc>
          <w:tcPr>
            <w:tcW w:w="0" w:type="auto"/>
          </w:tcPr>
          <w:p w:rsidR="00AD08BE" w:rsidRPr="00E46863" w:rsidRDefault="00AD08BE" w:rsidP="00E4686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4686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:rsidR="00AD08BE" w:rsidRPr="00E46863" w:rsidRDefault="00AD08BE" w:rsidP="00E4686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46863">
              <w:rPr>
                <w:b/>
                <w:sz w:val="24"/>
                <w:szCs w:val="24"/>
              </w:rPr>
              <w:t>Asortyment</w:t>
            </w:r>
          </w:p>
        </w:tc>
        <w:tc>
          <w:tcPr>
            <w:tcW w:w="0" w:type="auto"/>
          </w:tcPr>
          <w:p w:rsidR="00AD08BE" w:rsidRPr="00E46863" w:rsidRDefault="00AD08BE" w:rsidP="00E4686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46863">
              <w:rPr>
                <w:b/>
                <w:sz w:val="24"/>
                <w:szCs w:val="24"/>
              </w:rPr>
              <w:t>Opis/minimalne parametry</w:t>
            </w:r>
          </w:p>
        </w:tc>
        <w:tc>
          <w:tcPr>
            <w:tcW w:w="0" w:type="auto"/>
          </w:tcPr>
          <w:p w:rsidR="00AD08BE" w:rsidRPr="00E46863" w:rsidRDefault="00AD08BE" w:rsidP="00E4686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46863">
              <w:rPr>
                <w:b/>
                <w:sz w:val="24"/>
                <w:szCs w:val="24"/>
              </w:rPr>
              <w:t>J.m</w:t>
            </w:r>
          </w:p>
        </w:tc>
        <w:tc>
          <w:tcPr>
            <w:tcW w:w="0" w:type="auto"/>
          </w:tcPr>
          <w:p w:rsidR="00AD08BE" w:rsidRPr="00E46863" w:rsidRDefault="00AD08BE" w:rsidP="00E4686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46863">
              <w:rPr>
                <w:b/>
                <w:sz w:val="24"/>
                <w:szCs w:val="24"/>
              </w:rPr>
              <w:t>Ilość</w:t>
            </w:r>
          </w:p>
        </w:tc>
      </w:tr>
      <w:tr w:rsidR="00AD08BE" w:rsidRPr="00E46863" w:rsidTr="00E46863">
        <w:tc>
          <w:tcPr>
            <w:tcW w:w="0" w:type="auto"/>
          </w:tcPr>
          <w:p w:rsidR="00AD08BE" w:rsidRPr="00E46863" w:rsidRDefault="00AD08BE" w:rsidP="00E46863">
            <w:pPr>
              <w:spacing w:after="0" w:line="240" w:lineRule="auto"/>
              <w:rPr>
                <w:sz w:val="24"/>
                <w:szCs w:val="24"/>
              </w:rPr>
            </w:pPr>
            <w:r w:rsidRPr="00E4686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D08BE" w:rsidRPr="00E46863" w:rsidRDefault="00AD08BE" w:rsidP="00E46863">
            <w:pPr>
              <w:spacing w:after="0" w:line="240" w:lineRule="auto"/>
              <w:rPr>
                <w:sz w:val="24"/>
                <w:szCs w:val="24"/>
              </w:rPr>
            </w:pPr>
            <w:r w:rsidRPr="00E46863">
              <w:rPr>
                <w:sz w:val="24"/>
                <w:szCs w:val="24"/>
              </w:rPr>
              <w:t>Okulary ClassVR Premium VRP8 DA 1753</w:t>
            </w:r>
          </w:p>
        </w:tc>
        <w:tc>
          <w:tcPr>
            <w:tcW w:w="0" w:type="auto"/>
          </w:tcPr>
          <w:p w:rsidR="00AD08BE" w:rsidRPr="00E46863" w:rsidRDefault="00AD08BE" w:rsidP="00E468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6863">
              <w:rPr>
                <w:sz w:val="24"/>
                <w:szCs w:val="24"/>
              </w:rPr>
              <w:t xml:space="preserve"> </w:t>
            </w:r>
            <w:r w:rsidRPr="00E46863">
              <w:rPr>
                <w:sz w:val="24"/>
                <w:szCs w:val="24"/>
              </w:rPr>
              <w:br/>
              <w:t>• Zestaw 8 sztuk</w:t>
            </w:r>
          </w:p>
          <w:p w:rsidR="00AD08BE" w:rsidRPr="00E46863" w:rsidRDefault="00AD08BE" w:rsidP="00E46863">
            <w:pPr>
              <w:spacing w:after="0" w:line="240" w:lineRule="auto"/>
              <w:rPr>
                <w:sz w:val="24"/>
                <w:szCs w:val="24"/>
              </w:rPr>
            </w:pPr>
            <w:r w:rsidRPr="00E46863">
              <w:rPr>
                <w:sz w:val="24"/>
                <w:szCs w:val="24"/>
              </w:rPr>
              <w:t>• oprogramowanie na 5 lat</w:t>
            </w:r>
            <w:r w:rsidRPr="00E46863">
              <w:rPr>
                <w:sz w:val="24"/>
                <w:szCs w:val="24"/>
              </w:rPr>
              <w:br/>
            </w:r>
            <w:r w:rsidRPr="00E46863">
              <w:rPr>
                <w:sz w:val="24"/>
                <w:szCs w:val="24"/>
              </w:rPr>
              <w:br/>
            </w:r>
            <w:r w:rsidRPr="00E46863">
              <w:rPr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:rsidR="00AD08BE" w:rsidRPr="00E46863" w:rsidRDefault="00AD08BE" w:rsidP="00E46863">
            <w:pPr>
              <w:spacing w:after="0" w:line="240" w:lineRule="auto"/>
              <w:rPr>
                <w:sz w:val="28"/>
                <w:szCs w:val="28"/>
              </w:rPr>
            </w:pPr>
            <w:r w:rsidRPr="00E46863">
              <w:rPr>
                <w:sz w:val="28"/>
                <w:szCs w:val="28"/>
              </w:rPr>
              <w:t xml:space="preserve">     </w:t>
            </w:r>
          </w:p>
          <w:p w:rsidR="00AD08BE" w:rsidRPr="00E46863" w:rsidRDefault="00AD08BE" w:rsidP="00E46863">
            <w:pPr>
              <w:spacing w:after="0" w:line="240" w:lineRule="auto"/>
              <w:rPr>
                <w:sz w:val="28"/>
                <w:szCs w:val="28"/>
              </w:rPr>
            </w:pPr>
          </w:p>
          <w:p w:rsidR="00AD08BE" w:rsidRPr="00E46863" w:rsidRDefault="00AD08BE" w:rsidP="00E46863">
            <w:pPr>
              <w:spacing w:after="0" w:line="240" w:lineRule="auto"/>
              <w:rPr>
                <w:sz w:val="24"/>
                <w:szCs w:val="24"/>
              </w:rPr>
            </w:pPr>
            <w:r w:rsidRPr="00E46863">
              <w:rPr>
                <w:sz w:val="24"/>
                <w:szCs w:val="24"/>
              </w:rPr>
              <w:t>zestaw</w:t>
            </w:r>
          </w:p>
        </w:tc>
        <w:tc>
          <w:tcPr>
            <w:tcW w:w="0" w:type="auto"/>
          </w:tcPr>
          <w:p w:rsidR="00AD08BE" w:rsidRPr="00E46863" w:rsidRDefault="00AD08BE" w:rsidP="00E46863">
            <w:pPr>
              <w:spacing w:after="0" w:line="240" w:lineRule="auto"/>
              <w:rPr>
                <w:sz w:val="28"/>
                <w:szCs w:val="28"/>
              </w:rPr>
            </w:pPr>
          </w:p>
          <w:p w:rsidR="00AD08BE" w:rsidRPr="00E46863" w:rsidRDefault="00AD08BE" w:rsidP="00E46863">
            <w:pPr>
              <w:spacing w:after="0" w:line="240" w:lineRule="auto"/>
              <w:rPr>
                <w:sz w:val="28"/>
                <w:szCs w:val="28"/>
              </w:rPr>
            </w:pPr>
          </w:p>
          <w:p w:rsidR="00AD08BE" w:rsidRPr="00E46863" w:rsidRDefault="00AD08BE" w:rsidP="00E46863">
            <w:pPr>
              <w:spacing w:after="0" w:line="240" w:lineRule="auto"/>
              <w:rPr>
                <w:sz w:val="24"/>
                <w:szCs w:val="24"/>
              </w:rPr>
            </w:pPr>
            <w:r w:rsidRPr="00E46863">
              <w:rPr>
                <w:sz w:val="24"/>
                <w:szCs w:val="24"/>
              </w:rPr>
              <w:t>1</w:t>
            </w:r>
          </w:p>
        </w:tc>
      </w:tr>
    </w:tbl>
    <w:p w:rsidR="00AD08BE" w:rsidRDefault="00AD08BE"/>
    <w:p w:rsidR="00AD08BE" w:rsidRDefault="00AD08BE" w:rsidP="00EC3365">
      <w:pPr>
        <w:spacing w:after="0"/>
        <w:rPr>
          <w:rFonts w:cs="Calibri"/>
          <w:sz w:val="24"/>
          <w:szCs w:val="24"/>
          <w:lang w:eastAsia="pl-PL"/>
        </w:rPr>
      </w:pPr>
      <w:r w:rsidRPr="00EC3365">
        <w:rPr>
          <w:rFonts w:cs="Calibri"/>
          <w:b/>
          <w:sz w:val="24"/>
          <w:szCs w:val="24"/>
          <w:lang w:eastAsia="pl-PL"/>
        </w:rPr>
        <w:t xml:space="preserve">Ogólne informacje: </w:t>
      </w:r>
      <w:r w:rsidRPr="00EC3365">
        <w:rPr>
          <w:rFonts w:cs="Calibri"/>
          <w:b/>
          <w:sz w:val="24"/>
          <w:szCs w:val="24"/>
          <w:lang w:eastAsia="pl-PL"/>
        </w:rPr>
        <w:br/>
      </w:r>
      <w:r w:rsidRPr="00EC3365">
        <w:rPr>
          <w:rFonts w:cs="Calibri"/>
          <w:sz w:val="24"/>
          <w:szCs w:val="24"/>
          <w:lang w:eastAsia="pl-PL"/>
        </w:rPr>
        <w:t xml:space="preserve">1)  Wykonawca zobowiązany jest dostarczyć Zamawiającemu przedmiot    zamówienia </w:t>
      </w:r>
      <w:r>
        <w:rPr>
          <w:rFonts w:cs="Calibri"/>
          <w:sz w:val="24"/>
          <w:szCs w:val="24"/>
          <w:lang w:eastAsia="pl-PL"/>
        </w:rPr>
        <w:t xml:space="preserve"> </w:t>
      </w:r>
    </w:p>
    <w:p w:rsidR="00AD08BE" w:rsidRDefault="00AD08BE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</w:t>
      </w:r>
      <w:r w:rsidRPr="00EC3365">
        <w:rPr>
          <w:rFonts w:cs="Calibri"/>
          <w:sz w:val="24"/>
          <w:szCs w:val="24"/>
          <w:lang w:eastAsia="pl-PL"/>
        </w:rPr>
        <w:t>sprzętowo skonfigurowany oraz gotowy do eksploatacji.</w:t>
      </w:r>
      <w:r w:rsidRPr="00EC3365">
        <w:rPr>
          <w:rFonts w:cs="Calibri"/>
          <w:sz w:val="24"/>
          <w:szCs w:val="24"/>
          <w:lang w:eastAsia="pl-PL"/>
        </w:rPr>
        <w:br/>
        <w:t xml:space="preserve">2)  Dla wyspecyfikowanych urządzeń podane parametry są wartościami   minimalnymi, każdy </w:t>
      </w:r>
    </w:p>
    <w:p w:rsidR="00AD08BE" w:rsidRDefault="00AD08BE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</w:t>
      </w:r>
      <w:r w:rsidRPr="00EC3365">
        <w:rPr>
          <w:rFonts w:cs="Calibri"/>
          <w:sz w:val="24"/>
          <w:szCs w:val="24"/>
          <w:lang w:eastAsia="pl-PL"/>
        </w:rPr>
        <w:t xml:space="preserve">sprzęt o parametrach lepszych, wyższych od  wyspecyfikowanych spełnia wymagania </w:t>
      </w:r>
    </w:p>
    <w:p w:rsidR="00AD08BE" w:rsidRDefault="00AD08BE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</w:t>
      </w:r>
      <w:r w:rsidRPr="00EC3365">
        <w:rPr>
          <w:rFonts w:cs="Calibri"/>
          <w:sz w:val="24"/>
          <w:szCs w:val="24"/>
          <w:lang w:eastAsia="pl-PL"/>
        </w:rPr>
        <w:t xml:space="preserve">określone przez Zamawiającego. </w:t>
      </w:r>
      <w:r w:rsidRPr="00EC3365">
        <w:rPr>
          <w:rFonts w:cs="Calibri"/>
          <w:sz w:val="24"/>
          <w:szCs w:val="24"/>
          <w:lang w:eastAsia="pl-PL"/>
        </w:rPr>
        <w:br/>
        <w:t>3)  Zamawiający dopuszcza rozwiązania równoważne z opisywanym. Wskazanie</w:t>
      </w:r>
      <w:r w:rsidRPr="00EC3365">
        <w:rPr>
          <w:rFonts w:cs="Calibri"/>
          <w:sz w:val="24"/>
          <w:szCs w:val="24"/>
          <w:lang w:eastAsia="pl-PL"/>
        </w:rPr>
        <w:br/>
        <w:t xml:space="preserve">     równoważności oferowanego przedmiotu zamówienia spoczywa na  Wykonawcy. Jeżeli </w:t>
      </w:r>
      <w:r>
        <w:rPr>
          <w:rFonts w:cs="Calibri"/>
          <w:sz w:val="24"/>
          <w:szCs w:val="24"/>
          <w:lang w:eastAsia="pl-PL"/>
        </w:rPr>
        <w:t xml:space="preserve">   </w:t>
      </w:r>
    </w:p>
    <w:p w:rsidR="00AD08BE" w:rsidRDefault="00AD08BE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</w:t>
      </w:r>
      <w:r w:rsidRPr="00EC3365">
        <w:rPr>
          <w:rFonts w:cs="Calibri"/>
          <w:sz w:val="24"/>
          <w:szCs w:val="24"/>
          <w:lang w:eastAsia="pl-PL"/>
        </w:rPr>
        <w:t>użyto do opisania przedmiotu zamówienia oznaczeń lu</w:t>
      </w:r>
      <w:r>
        <w:rPr>
          <w:rFonts w:cs="Calibri"/>
          <w:sz w:val="24"/>
          <w:szCs w:val="24"/>
          <w:lang w:eastAsia="pl-PL"/>
        </w:rPr>
        <w:t>b</w:t>
      </w:r>
      <w:r w:rsidRPr="00EC3365">
        <w:rPr>
          <w:rFonts w:cs="Calibri"/>
          <w:sz w:val="24"/>
          <w:szCs w:val="24"/>
          <w:lang w:eastAsia="pl-PL"/>
        </w:rPr>
        <w:t xml:space="preserve"> parametrów wskazujących </w:t>
      </w:r>
      <w:r>
        <w:rPr>
          <w:rFonts w:cs="Calibri"/>
          <w:sz w:val="24"/>
          <w:szCs w:val="24"/>
          <w:lang w:eastAsia="pl-PL"/>
        </w:rPr>
        <w:t xml:space="preserve"> </w:t>
      </w:r>
    </w:p>
    <w:p w:rsidR="00AD08BE" w:rsidRDefault="00AD08BE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</w:t>
      </w:r>
      <w:r w:rsidRPr="00EC3365">
        <w:rPr>
          <w:rFonts w:cs="Calibri"/>
          <w:sz w:val="24"/>
          <w:szCs w:val="24"/>
          <w:lang w:eastAsia="pl-PL"/>
        </w:rPr>
        <w:t xml:space="preserve">konkretnego producenta, konkretny produkt lub wskazano znaki towarowe, patenty lub </w:t>
      </w:r>
    </w:p>
    <w:p w:rsidR="00AD08BE" w:rsidRDefault="00AD08BE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</w:t>
      </w:r>
      <w:r w:rsidRPr="00EC3365">
        <w:rPr>
          <w:rFonts w:cs="Calibri"/>
          <w:sz w:val="24"/>
          <w:szCs w:val="24"/>
          <w:lang w:eastAsia="pl-PL"/>
        </w:rPr>
        <w:t>pochodzenie, Zamawiający</w:t>
      </w:r>
      <w:r w:rsidRPr="00EC3365">
        <w:rPr>
          <w:rFonts w:cs="Calibri"/>
          <w:sz w:val="28"/>
          <w:szCs w:val="28"/>
          <w:lang w:eastAsia="pl-PL"/>
        </w:rPr>
        <w:t xml:space="preserve"> </w:t>
      </w:r>
      <w:r w:rsidRPr="00E67EB1">
        <w:rPr>
          <w:rFonts w:cs="Calibri"/>
          <w:sz w:val="24"/>
          <w:szCs w:val="24"/>
          <w:lang w:eastAsia="pl-PL"/>
        </w:rPr>
        <w:t>dopuszcza</w:t>
      </w:r>
      <w:r w:rsidRPr="00EC3365">
        <w:rPr>
          <w:rFonts w:cs="Calibri"/>
          <w:sz w:val="28"/>
          <w:szCs w:val="28"/>
          <w:lang w:eastAsia="pl-PL"/>
        </w:rPr>
        <w:t xml:space="preserve"> </w:t>
      </w:r>
      <w:r w:rsidRPr="00EC3365">
        <w:rPr>
          <w:rFonts w:cs="Calibri"/>
          <w:sz w:val="24"/>
          <w:szCs w:val="24"/>
          <w:lang w:eastAsia="pl-PL"/>
        </w:rPr>
        <w:t xml:space="preserve">zastosowanie produktów równoważnych, przez </w:t>
      </w:r>
    </w:p>
    <w:p w:rsidR="00AD08BE" w:rsidRDefault="00AD08BE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</w:t>
      </w:r>
      <w:r w:rsidRPr="00EC3365">
        <w:rPr>
          <w:rFonts w:cs="Calibri"/>
          <w:sz w:val="24"/>
          <w:szCs w:val="24"/>
          <w:lang w:eastAsia="pl-PL"/>
        </w:rPr>
        <w:t>które należy rozumieć produkty</w:t>
      </w:r>
      <w:r>
        <w:rPr>
          <w:rFonts w:cs="Calibri"/>
          <w:sz w:val="24"/>
          <w:szCs w:val="24"/>
          <w:lang w:eastAsia="pl-PL"/>
        </w:rPr>
        <w:t xml:space="preserve"> </w:t>
      </w:r>
      <w:r w:rsidRPr="00EC3365">
        <w:rPr>
          <w:rFonts w:cs="Calibri"/>
          <w:sz w:val="24"/>
          <w:szCs w:val="24"/>
          <w:lang w:eastAsia="pl-PL"/>
        </w:rPr>
        <w:t xml:space="preserve">o parametrach nie gorszych od przedstawionych w opisie </w:t>
      </w:r>
    </w:p>
    <w:p w:rsidR="00AD08BE" w:rsidRPr="00EC3365" w:rsidRDefault="00AD08BE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</w:t>
      </w:r>
      <w:r w:rsidRPr="00EC3365">
        <w:rPr>
          <w:rFonts w:cs="Calibri"/>
          <w:sz w:val="24"/>
          <w:szCs w:val="24"/>
          <w:lang w:eastAsia="pl-PL"/>
        </w:rPr>
        <w:t>przedmiotu</w:t>
      </w:r>
      <w:r>
        <w:rPr>
          <w:rFonts w:cs="Calibri"/>
          <w:sz w:val="24"/>
          <w:szCs w:val="24"/>
          <w:lang w:eastAsia="pl-PL"/>
        </w:rPr>
        <w:t xml:space="preserve"> </w:t>
      </w:r>
      <w:r w:rsidRPr="00EC3365">
        <w:rPr>
          <w:rFonts w:cs="Calibri"/>
          <w:sz w:val="24"/>
          <w:szCs w:val="24"/>
          <w:lang w:eastAsia="pl-PL"/>
        </w:rPr>
        <w:t xml:space="preserve">zamówienia </w:t>
      </w:r>
      <w:r>
        <w:rPr>
          <w:rFonts w:cs="Calibri"/>
          <w:sz w:val="24"/>
          <w:szCs w:val="24"/>
          <w:lang w:eastAsia="pl-PL"/>
        </w:rPr>
        <w:t>co</w:t>
      </w:r>
      <w:r w:rsidRPr="00EC3365">
        <w:rPr>
          <w:rFonts w:cs="Calibri"/>
          <w:sz w:val="24"/>
          <w:szCs w:val="24"/>
          <w:lang w:eastAsia="pl-PL"/>
        </w:rPr>
        <w:t xml:space="preserve"> produkty określone w opisie przedmiotu zamówienia.   </w:t>
      </w:r>
    </w:p>
    <w:p w:rsidR="00AD08BE" w:rsidRDefault="00AD08BE" w:rsidP="00EC3365">
      <w:pPr>
        <w:spacing w:after="0"/>
        <w:rPr>
          <w:rFonts w:cs="Calibri"/>
          <w:sz w:val="24"/>
          <w:szCs w:val="24"/>
          <w:lang w:eastAsia="pl-PL"/>
        </w:rPr>
      </w:pPr>
      <w:r w:rsidRPr="00EC3365">
        <w:rPr>
          <w:rFonts w:cs="Calibri"/>
          <w:sz w:val="24"/>
          <w:szCs w:val="24"/>
          <w:lang w:eastAsia="pl-PL"/>
        </w:rPr>
        <w:t xml:space="preserve">    </w:t>
      </w:r>
      <w:r>
        <w:rPr>
          <w:rFonts w:cs="Calibri"/>
          <w:sz w:val="24"/>
          <w:szCs w:val="24"/>
          <w:lang w:eastAsia="pl-PL"/>
        </w:rPr>
        <w:t xml:space="preserve"> </w:t>
      </w:r>
      <w:r w:rsidRPr="00EC3365">
        <w:rPr>
          <w:rFonts w:cs="Calibri"/>
          <w:sz w:val="24"/>
          <w:szCs w:val="24"/>
          <w:lang w:eastAsia="pl-PL"/>
        </w:rPr>
        <w:t xml:space="preserve">Wykonawca, który złoży  ofertę na produkty równoważne, musi do oferty </w:t>
      </w:r>
      <w:r>
        <w:rPr>
          <w:rFonts w:cs="Calibri"/>
          <w:sz w:val="24"/>
          <w:szCs w:val="24"/>
          <w:lang w:eastAsia="pl-PL"/>
        </w:rPr>
        <w:t xml:space="preserve"> </w:t>
      </w:r>
      <w:r w:rsidRPr="00EC3365">
        <w:rPr>
          <w:rFonts w:cs="Calibri"/>
          <w:sz w:val="24"/>
          <w:szCs w:val="24"/>
          <w:lang w:eastAsia="pl-PL"/>
        </w:rPr>
        <w:t xml:space="preserve">załączyć </w:t>
      </w:r>
    </w:p>
    <w:p w:rsidR="00AD08BE" w:rsidRDefault="00AD08BE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</w:t>
      </w:r>
      <w:r w:rsidRPr="00EC3365">
        <w:rPr>
          <w:rFonts w:cs="Calibri"/>
          <w:sz w:val="24"/>
          <w:szCs w:val="24"/>
          <w:lang w:eastAsia="pl-PL"/>
        </w:rPr>
        <w:t xml:space="preserve">dokładny opis  oferowanych produktów, z którego wynikać będzie zachowanie warunków  </w:t>
      </w:r>
    </w:p>
    <w:p w:rsidR="00AD08BE" w:rsidRDefault="00AD08BE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</w:t>
      </w:r>
      <w:r w:rsidRPr="00EC3365">
        <w:rPr>
          <w:rFonts w:cs="Calibri"/>
          <w:sz w:val="24"/>
          <w:szCs w:val="24"/>
          <w:lang w:eastAsia="pl-PL"/>
        </w:rPr>
        <w:t xml:space="preserve">równoważności. W przypadku złożenia oferty </w:t>
      </w:r>
      <w:r>
        <w:rPr>
          <w:rFonts w:cs="Calibri"/>
          <w:sz w:val="24"/>
          <w:szCs w:val="24"/>
          <w:lang w:eastAsia="pl-PL"/>
        </w:rPr>
        <w:t>r</w:t>
      </w:r>
      <w:r w:rsidRPr="00EC3365">
        <w:rPr>
          <w:rFonts w:cs="Calibri"/>
          <w:sz w:val="24"/>
          <w:szCs w:val="24"/>
          <w:lang w:eastAsia="pl-PL"/>
        </w:rPr>
        <w:t xml:space="preserve">ównoważnej (dotyczy również  sprzętu </w:t>
      </w:r>
    </w:p>
    <w:p w:rsidR="00AD08BE" w:rsidRDefault="00AD08BE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</w:t>
      </w:r>
      <w:r w:rsidRPr="00EC3365">
        <w:rPr>
          <w:rFonts w:cs="Calibri"/>
          <w:sz w:val="24"/>
          <w:szCs w:val="24"/>
          <w:lang w:eastAsia="pl-PL"/>
        </w:rPr>
        <w:t xml:space="preserve">wyższej klasy), składający ofertę ma </w:t>
      </w:r>
      <w:r>
        <w:rPr>
          <w:rFonts w:cs="Calibri"/>
          <w:sz w:val="24"/>
          <w:szCs w:val="24"/>
          <w:lang w:eastAsia="pl-PL"/>
        </w:rPr>
        <w:t xml:space="preserve"> </w:t>
      </w:r>
      <w:r w:rsidRPr="00EC3365">
        <w:rPr>
          <w:rFonts w:cs="Calibri"/>
          <w:sz w:val="24"/>
          <w:szCs w:val="24"/>
          <w:lang w:eastAsia="pl-PL"/>
        </w:rPr>
        <w:t xml:space="preserve">obowiązek wykazania zgodności produktów poprzez </w:t>
      </w:r>
    </w:p>
    <w:p w:rsidR="00AD08BE" w:rsidRDefault="00AD08BE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</w:t>
      </w:r>
      <w:r w:rsidRPr="00EC3365">
        <w:rPr>
          <w:rFonts w:cs="Calibri"/>
          <w:sz w:val="24"/>
          <w:szCs w:val="24"/>
          <w:lang w:eastAsia="pl-PL"/>
        </w:rPr>
        <w:t xml:space="preserve">porównanie parametrów  oferowanych produktów z parametrami przedmiotu </w:t>
      </w:r>
      <w:r>
        <w:rPr>
          <w:rFonts w:cs="Calibri"/>
          <w:sz w:val="24"/>
          <w:szCs w:val="24"/>
          <w:lang w:eastAsia="pl-PL"/>
        </w:rPr>
        <w:t xml:space="preserve">  </w:t>
      </w:r>
    </w:p>
    <w:p w:rsidR="00AD08BE" w:rsidRPr="00EC3365" w:rsidRDefault="00AD08BE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</w:t>
      </w:r>
      <w:r w:rsidRPr="00EC3365">
        <w:rPr>
          <w:rFonts w:cs="Calibri"/>
          <w:sz w:val="24"/>
          <w:szCs w:val="24"/>
          <w:lang w:eastAsia="pl-PL"/>
        </w:rPr>
        <w:t xml:space="preserve">zamówienia. </w:t>
      </w:r>
      <w:r w:rsidRPr="00EC3365">
        <w:rPr>
          <w:rFonts w:cs="Calibri"/>
          <w:sz w:val="24"/>
          <w:szCs w:val="24"/>
          <w:lang w:eastAsia="pl-PL"/>
        </w:rPr>
        <w:br/>
        <w:t xml:space="preserve">4)  Wykonawca zapewnia, że przedmiot zamówienia jest nowy,    </w:t>
      </w:r>
    </w:p>
    <w:p w:rsidR="00AD08BE" w:rsidRDefault="00AD08BE" w:rsidP="00EC3365">
      <w:pPr>
        <w:spacing w:after="0"/>
        <w:rPr>
          <w:rFonts w:cs="Calibri"/>
          <w:sz w:val="24"/>
          <w:szCs w:val="24"/>
          <w:lang w:eastAsia="pl-PL"/>
        </w:rPr>
      </w:pPr>
      <w:r w:rsidRPr="00EC3365">
        <w:rPr>
          <w:rFonts w:cs="Calibri"/>
          <w:sz w:val="24"/>
          <w:szCs w:val="24"/>
          <w:lang w:eastAsia="pl-PL"/>
        </w:rPr>
        <w:t xml:space="preserve">      pełnowartościowy,  dopuszczony do użytku zgodnie z obowiązującymi przepisami prawa </w:t>
      </w:r>
    </w:p>
    <w:p w:rsidR="00AD08BE" w:rsidRDefault="00AD08BE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</w:t>
      </w:r>
      <w:r w:rsidRPr="00EC3365">
        <w:rPr>
          <w:rFonts w:cs="Calibri"/>
          <w:sz w:val="24"/>
          <w:szCs w:val="24"/>
          <w:lang w:eastAsia="pl-PL"/>
        </w:rPr>
        <w:t xml:space="preserve"> oraz wolny od  wad fizycznych i prawnych. Urządzenia muszą być  dostarczone  </w:t>
      </w:r>
    </w:p>
    <w:p w:rsidR="00AD08BE" w:rsidRDefault="00AD08BE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 </w:t>
      </w:r>
      <w:r w:rsidRPr="00EC3365">
        <w:rPr>
          <w:rFonts w:cs="Calibri"/>
          <w:sz w:val="24"/>
          <w:szCs w:val="24"/>
          <w:lang w:eastAsia="pl-PL"/>
        </w:rPr>
        <w:t xml:space="preserve">Zamawiającemu w oryginalnych opakowaniach fabrycznych  zabezpieczających  przed  </w:t>
      </w:r>
    </w:p>
    <w:p w:rsidR="00AD08BE" w:rsidRDefault="00AD08BE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 </w:t>
      </w:r>
      <w:r w:rsidRPr="00EC3365">
        <w:rPr>
          <w:rFonts w:cs="Calibri"/>
          <w:sz w:val="24"/>
          <w:szCs w:val="24"/>
          <w:lang w:eastAsia="pl-PL"/>
        </w:rPr>
        <w:t xml:space="preserve">uszkodzeniem w trakcie transportu i składowania, z załączonymi  kartami gwarancyjnymi </w:t>
      </w:r>
    </w:p>
    <w:p w:rsidR="00AD08BE" w:rsidRPr="007E73DB" w:rsidRDefault="00AD08BE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 </w:t>
      </w:r>
      <w:r w:rsidRPr="00EC3365">
        <w:rPr>
          <w:rFonts w:cs="Calibri"/>
          <w:sz w:val="24"/>
          <w:szCs w:val="24"/>
          <w:lang w:eastAsia="pl-PL"/>
        </w:rPr>
        <w:t>i instrukcjami</w:t>
      </w:r>
      <w:r w:rsidRPr="000D3F88">
        <w:rPr>
          <w:rFonts w:cs="Calibri"/>
          <w:sz w:val="28"/>
          <w:szCs w:val="28"/>
          <w:lang w:eastAsia="pl-PL"/>
        </w:rPr>
        <w:t xml:space="preserve"> </w:t>
      </w:r>
      <w:r w:rsidRPr="00E67EB1">
        <w:rPr>
          <w:rFonts w:cs="Calibri"/>
          <w:sz w:val="24"/>
          <w:szCs w:val="24"/>
          <w:lang w:eastAsia="pl-PL"/>
        </w:rPr>
        <w:t xml:space="preserve">obsługi w języku polskim. </w:t>
      </w:r>
      <w:r w:rsidRPr="00E67EB1">
        <w:rPr>
          <w:rFonts w:cs="Calibri"/>
          <w:sz w:val="24"/>
          <w:szCs w:val="24"/>
          <w:lang w:eastAsia="pl-PL"/>
        </w:rPr>
        <w:br/>
      </w:r>
      <w:r w:rsidRPr="007E73DB">
        <w:rPr>
          <w:rFonts w:cs="Calibri"/>
          <w:sz w:val="24"/>
          <w:szCs w:val="24"/>
          <w:lang w:eastAsia="pl-PL"/>
        </w:rPr>
        <w:t xml:space="preserve">5)  Całość dostarczanego sprzętu  musi pochodzić z oficjalnego  kanału dystrybucji   </w:t>
      </w:r>
    </w:p>
    <w:p w:rsidR="00AD08BE" w:rsidRDefault="00AD08BE" w:rsidP="00EC3365">
      <w:pPr>
        <w:spacing w:after="0"/>
        <w:rPr>
          <w:rFonts w:cs="Calibri"/>
          <w:sz w:val="24"/>
          <w:szCs w:val="24"/>
          <w:lang w:eastAsia="pl-PL"/>
        </w:rPr>
      </w:pPr>
      <w:r w:rsidRPr="007E73DB">
        <w:rPr>
          <w:rFonts w:cs="Calibri"/>
          <w:sz w:val="24"/>
          <w:szCs w:val="24"/>
          <w:lang w:eastAsia="pl-PL"/>
        </w:rPr>
        <w:t xml:space="preserve">     producenta na terenie Polski. </w:t>
      </w:r>
      <w:r w:rsidRPr="007E73DB">
        <w:rPr>
          <w:rFonts w:cs="Calibri"/>
          <w:sz w:val="24"/>
          <w:szCs w:val="24"/>
          <w:lang w:eastAsia="pl-PL"/>
        </w:rPr>
        <w:br/>
        <w:t xml:space="preserve">6)  Wykonawca zobowiązuje się dostarczyć przedmiot umowy do siedziby  Zamawiającego do </w:t>
      </w:r>
    </w:p>
    <w:p w:rsidR="00AD08BE" w:rsidRDefault="00AD08BE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 </w:t>
      </w:r>
      <w:r w:rsidRPr="007E73DB">
        <w:rPr>
          <w:rFonts w:cs="Calibri"/>
          <w:sz w:val="24"/>
          <w:szCs w:val="24"/>
          <w:lang w:eastAsia="pl-PL"/>
        </w:rPr>
        <w:t>miejsca wskazanego przez Zamawiającego w dniu i godzinach ustalonych z</w:t>
      </w:r>
      <w:r>
        <w:rPr>
          <w:rFonts w:cs="Calibri"/>
          <w:sz w:val="24"/>
          <w:szCs w:val="24"/>
          <w:lang w:eastAsia="pl-PL"/>
        </w:rPr>
        <w:t xml:space="preserve"> </w:t>
      </w:r>
    </w:p>
    <w:p w:rsidR="00AD08BE" w:rsidRDefault="00AD08BE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 </w:t>
      </w:r>
      <w:r w:rsidRPr="007E73DB">
        <w:rPr>
          <w:rFonts w:cs="Calibri"/>
          <w:sz w:val="24"/>
          <w:szCs w:val="24"/>
          <w:lang w:eastAsia="pl-PL"/>
        </w:rPr>
        <w:t>Zamawiającym.</w:t>
      </w:r>
      <w:r w:rsidRPr="007E73DB">
        <w:rPr>
          <w:rFonts w:cs="Calibri"/>
          <w:sz w:val="24"/>
          <w:szCs w:val="24"/>
          <w:lang w:eastAsia="pl-PL"/>
        </w:rPr>
        <w:br/>
        <w:t xml:space="preserve">7)  Koszt transportu przedmiotu umowy ponosi Wykonawca. </w:t>
      </w:r>
      <w:r w:rsidRPr="007E73DB">
        <w:rPr>
          <w:rFonts w:cs="Calibri"/>
          <w:sz w:val="24"/>
          <w:szCs w:val="24"/>
          <w:lang w:eastAsia="pl-PL"/>
        </w:rPr>
        <w:br/>
        <w:t xml:space="preserve">8)  Wykonawca zobowiązany jest do ponoszenia odpowiedzialności za braki i  wady powstałe </w:t>
      </w:r>
    </w:p>
    <w:p w:rsidR="00AD08BE" w:rsidRDefault="00AD08BE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 </w:t>
      </w:r>
      <w:r w:rsidRPr="007E73DB">
        <w:rPr>
          <w:rFonts w:cs="Calibri"/>
          <w:sz w:val="24"/>
          <w:szCs w:val="24"/>
          <w:lang w:eastAsia="pl-PL"/>
        </w:rPr>
        <w:t xml:space="preserve">w czasie transportu towaru oraz ponoszenia wynikających  z tego  tytułu wszelkich </w:t>
      </w:r>
    </w:p>
    <w:p w:rsidR="00AD08BE" w:rsidRDefault="00AD08BE" w:rsidP="00EC3365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 </w:t>
      </w:r>
      <w:r w:rsidRPr="007E73DB">
        <w:rPr>
          <w:rFonts w:cs="Calibri"/>
          <w:sz w:val="24"/>
          <w:szCs w:val="24"/>
          <w:lang w:eastAsia="pl-PL"/>
        </w:rPr>
        <w:t xml:space="preserve">skutków prawnych. </w:t>
      </w:r>
      <w:r w:rsidRPr="007E73DB">
        <w:rPr>
          <w:rFonts w:cs="Calibri"/>
          <w:sz w:val="24"/>
          <w:szCs w:val="24"/>
          <w:lang w:eastAsia="pl-PL"/>
        </w:rPr>
        <w:br/>
        <w:t xml:space="preserve">9)  Zamawiający dopuszcza możliwość składania ofert częściowych. </w:t>
      </w:r>
    </w:p>
    <w:p w:rsidR="00AD08BE" w:rsidRDefault="00AD08BE" w:rsidP="00EC3365">
      <w:pPr>
        <w:spacing w:after="0"/>
        <w:rPr>
          <w:rFonts w:cs="Calibri"/>
          <w:sz w:val="24"/>
          <w:szCs w:val="24"/>
          <w:lang w:eastAsia="pl-PL"/>
        </w:rPr>
      </w:pPr>
    </w:p>
    <w:p w:rsidR="00AD08BE" w:rsidRPr="007E73DB" w:rsidRDefault="00AD08BE" w:rsidP="00EC3365">
      <w:pPr>
        <w:spacing w:after="0"/>
        <w:rPr>
          <w:rFonts w:cs="Calibri"/>
          <w:sz w:val="24"/>
          <w:szCs w:val="24"/>
          <w:lang w:eastAsia="pl-PL"/>
        </w:rPr>
      </w:pPr>
    </w:p>
    <w:p w:rsidR="00AD08BE" w:rsidRDefault="00AD08BE" w:rsidP="00557CDB">
      <w:pPr>
        <w:spacing w:after="0"/>
        <w:rPr>
          <w:sz w:val="24"/>
          <w:szCs w:val="24"/>
        </w:rPr>
      </w:pPr>
      <w:r w:rsidRPr="00256929">
        <w:rPr>
          <w:b/>
          <w:sz w:val="24"/>
          <w:szCs w:val="24"/>
        </w:rPr>
        <w:t>II. Warunki udziału w postępowaniu:</w:t>
      </w:r>
      <w:r w:rsidRPr="00256929">
        <w:rPr>
          <w:sz w:val="24"/>
          <w:szCs w:val="24"/>
        </w:rPr>
        <w:br/>
        <w:t xml:space="preserve">1.  Zdolność do występowania w obrocie gospodarczym. </w:t>
      </w:r>
      <w:r w:rsidRPr="00256929">
        <w:rPr>
          <w:sz w:val="24"/>
          <w:szCs w:val="24"/>
        </w:rPr>
        <w:br/>
        <w:t>O udzielenie zamówienia publicznego mogą ubiegać się wykonawcy, którzy     spełniają warunki dotyczące posiadania zdolności do występowania w obrocie   gospodarczym. Zamawiający nie określa warunku w tym zakresie.</w:t>
      </w:r>
      <w:r w:rsidRPr="00256929">
        <w:rPr>
          <w:sz w:val="24"/>
          <w:szCs w:val="24"/>
        </w:rPr>
        <w:br/>
        <w:t xml:space="preserve">2.  Sytuacja ekonomiczna lub finansowa. </w:t>
      </w:r>
      <w:r w:rsidRPr="00256929">
        <w:rPr>
          <w:sz w:val="24"/>
          <w:szCs w:val="24"/>
        </w:rPr>
        <w:br/>
        <w:t xml:space="preserve"> O udzielenie zamówienia publicznego mogą ubiegać się wykonawcy, którzy     spełniają warunki dotyczące sytuacji ekonomicznej lub finansowej. Zamawiający   nie określa warunku w tym zakresie. </w:t>
      </w:r>
      <w:r w:rsidRPr="00256929">
        <w:rPr>
          <w:sz w:val="24"/>
          <w:szCs w:val="24"/>
        </w:rPr>
        <w:br/>
        <w:t xml:space="preserve">3. Zdolność techniczna lub zawodowa. </w:t>
      </w:r>
      <w:r w:rsidRPr="00256929">
        <w:rPr>
          <w:sz w:val="24"/>
          <w:szCs w:val="24"/>
        </w:rPr>
        <w:br/>
        <w:t xml:space="preserve"> O udzielenie zamówienia publicznego mogą ubiegać się wykonawcy, którzy spełniają warunki dotyczące zdolności technicznej lub zawodowej. Zamawiający nie określa warunku w tym zakresie. </w:t>
      </w:r>
      <w:r w:rsidRPr="00256929">
        <w:rPr>
          <w:sz w:val="24"/>
          <w:szCs w:val="24"/>
        </w:rPr>
        <w:br/>
        <w:t xml:space="preserve">4. Uprawnienia do prowadzenia określonej działalności gospodarczej lub zawodowej, o ile wynika to z odrębnych przepisów. </w:t>
      </w:r>
      <w:r w:rsidRPr="00256929">
        <w:rPr>
          <w:sz w:val="24"/>
          <w:szCs w:val="24"/>
        </w:rPr>
        <w:br/>
        <w:t xml:space="preserve">O udzielenie zamówienia publicznego mogą ubiegać się wykonawcy, którzy spełniają warunki dotyczące posiadania uprawnień do prowadzenia określonej działalności gospodarczej lub zawodowej, o ile wynika to z odrębnych przepisów. Zamawiający nie określa warunku w tym zakresie. </w:t>
      </w:r>
    </w:p>
    <w:p w:rsidR="00AD08BE" w:rsidRDefault="00AD08BE" w:rsidP="00557CDB">
      <w:pPr>
        <w:spacing w:after="0"/>
        <w:rPr>
          <w:sz w:val="24"/>
          <w:szCs w:val="24"/>
        </w:rPr>
      </w:pPr>
    </w:p>
    <w:p w:rsidR="00AD08BE" w:rsidRPr="00256929" w:rsidRDefault="00AD08BE" w:rsidP="00557CDB">
      <w:pPr>
        <w:spacing w:after="0"/>
        <w:rPr>
          <w:rFonts w:cs="Calibri"/>
          <w:sz w:val="24"/>
          <w:szCs w:val="24"/>
          <w:lang w:eastAsia="pl-PL"/>
        </w:rPr>
      </w:pPr>
    </w:p>
    <w:p w:rsidR="00AD08BE" w:rsidRPr="00256929" w:rsidRDefault="00AD08BE" w:rsidP="00256929">
      <w:pPr>
        <w:rPr>
          <w:sz w:val="24"/>
          <w:szCs w:val="24"/>
        </w:rPr>
      </w:pPr>
      <w:r w:rsidRPr="00256929">
        <w:rPr>
          <w:b/>
          <w:sz w:val="24"/>
          <w:szCs w:val="24"/>
        </w:rPr>
        <w:t>III. Warunki i termin realizacji zamówienia:</w:t>
      </w:r>
      <w:r w:rsidRPr="00256929">
        <w:rPr>
          <w:b/>
          <w:sz w:val="24"/>
          <w:szCs w:val="24"/>
        </w:rPr>
        <w:br/>
      </w:r>
      <w:r w:rsidRPr="00256929">
        <w:rPr>
          <w:sz w:val="24"/>
          <w:szCs w:val="24"/>
        </w:rPr>
        <w:t xml:space="preserve">1 .Termin dostarczenia przedmiotu zamówienia: </w:t>
      </w:r>
      <w:r w:rsidRPr="00256929">
        <w:rPr>
          <w:b/>
          <w:sz w:val="24"/>
          <w:szCs w:val="24"/>
        </w:rPr>
        <w:t>do</w:t>
      </w:r>
      <w:r w:rsidRPr="00256929">
        <w:rPr>
          <w:sz w:val="24"/>
          <w:szCs w:val="24"/>
        </w:rPr>
        <w:t xml:space="preserve"> </w:t>
      </w:r>
      <w:r w:rsidRPr="000E0CBD">
        <w:rPr>
          <w:b/>
          <w:sz w:val="24"/>
          <w:szCs w:val="24"/>
        </w:rPr>
        <w:t>31.</w:t>
      </w:r>
      <w:r w:rsidRPr="00256929">
        <w:rPr>
          <w:b/>
          <w:sz w:val="24"/>
          <w:szCs w:val="24"/>
        </w:rPr>
        <w:t>12.2021 r</w:t>
      </w:r>
      <w:r w:rsidRPr="00256929">
        <w:rPr>
          <w:b/>
          <w:color w:val="FF0000"/>
          <w:sz w:val="24"/>
          <w:szCs w:val="24"/>
        </w:rPr>
        <w:t>.</w:t>
      </w:r>
      <w:r w:rsidRPr="00256929">
        <w:rPr>
          <w:b/>
          <w:color w:val="FF0000"/>
          <w:sz w:val="24"/>
          <w:szCs w:val="24"/>
        </w:rPr>
        <w:br/>
      </w:r>
      <w:r w:rsidRPr="00256929">
        <w:rPr>
          <w:sz w:val="24"/>
          <w:szCs w:val="24"/>
        </w:rPr>
        <w:t xml:space="preserve">2. Zamawiający nie będzie udzielać zaliczek na realizację zamówienia. </w:t>
      </w:r>
      <w:r w:rsidRPr="00256929">
        <w:rPr>
          <w:sz w:val="24"/>
          <w:szCs w:val="24"/>
        </w:rPr>
        <w:br/>
        <w:t xml:space="preserve">3. Wszelkie rozliczenia związane z realizacją zamówienia, którego dotyczy    niniejsze zamówienie, dokonywane będą w PLN. </w:t>
      </w:r>
      <w:r w:rsidRPr="00256929">
        <w:rPr>
          <w:sz w:val="24"/>
          <w:szCs w:val="24"/>
        </w:rPr>
        <w:br/>
        <w:t xml:space="preserve">4. Termin wystawienia faktury za zamówione towary </w:t>
      </w:r>
      <w:r w:rsidRPr="00256929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06</w:t>
      </w:r>
      <w:r w:rsidRPr="00256929">
        <w:rPr>
          <w:b/>
          <w:sz w:val="24"/>
          <w:szCs w:val="24"/>
        </w:rPr>
        <w:t>.1</w:t>
      </w:r>
      <w:r>
        <w:rPr>
          <w:b/>
          <w:sz w:val="24"/>
          <w:szCs w:val="24"/>
        </w:rPr>
        <w:t>2</w:t>
      </w:r>
      <w:r w:rsidRPr="00256929">
        <w:rPr>
          <w:b/>
          <w:sz w:val="24"/>
          <w:szCs w:val="24"/>
        </w:rPr>
        <w:t>.2021 r.</w:t>
      </w:r>
      <w:r w:rsidRPr="00256929">
        <w:rPr>
          <w:b/>
          <w:color w:val="FF0000"/>
          <w:sz w:val="24"/>
          <w:szCs w:val="24"/>
        </w:rPr>
        <w:br/>
      </w:r>
      <w:r w:rsidRPr="00256929">
        <w:rPr>
          <w:sz w:val="24"/>
          <w:szCs w:val="24"/>
        </w:rPr>
        <w:t>5 .Termin płatności ustala się na 14 dzień od daty otrzymania przez</w:t>
      </w:r>
      <w:r>
        <w:rPr>
          <w:sz w:val="24"/>
          <w:szCs w:val="24"/>
        </w:rPr>
        <w:t xml:space="preserve"> </w:t>
      </w:r>
      <w:r w:rsidRPr="00256929">
        <w:rPr>
          <w:sz w:val="24"/>
          <w:szCs w:val="24"/>
        </w:rPr>
        <w:t xml:space="preserve">Zamawiającego prawidłowo wystawionej faktury. </w:t>
      </w:r>
    </w:p>
    <w:p w:rsidR="00AD08BE" w:rsidRPr="00256929" w:rsidRDefault="00AD08BE" w:rsidP="00256929">
      <w:pPr>
        <w:rPr>
          <w:b/>
          <w:sz w:val="24"/>
          <w:szCs w:val="24"/>
        </w:rPr>
      </w:pPr>
      <w:r w:rsidRPr="00256929">
        <w:rPr>
          <w:sz w:val="24"/>
          <w:szCs w:val="24"/>
        </w:rPr>
        <w:br/>
      </w:r>
      <w:r w:rsidRPr="00256929">
        <w:rPr>
          <w:b/>
          <w:sz w:val="24"/>
          <w:szCs w:val="24"/>
        </w:rPr>
        <w:t>IV. Opis sposobu przygotowania oferty.</w:t>
      </w:r>
    </w:p>
    <w:p w:rsidR="00AD08BE" w:rsidRDefault="00AD08BE" w:rsidP="00256929">
      <w:pPr>
        <w:rPr>
          <w:sz w:val="24"/>
          <w:szCs w:val="24"/>
        </w:rPr>
      </w:pPr>
      <w:r w:rsidRPr="00256929">
        <w:rPr>
          <w:sz w:val="24"/>
          <w:szCs w:val="24"/>
        </w:rPr>
        <w:t>Oferent powinien przygotować ofertę, poprzez wypełnienie:</w:t>
      </w:r>
      <w:r w:rsidRPr="00256929">
        <w:rPr>
          <w:sz w:val="24"/>
          <w:szCs w:val="24"/>
        </w:rPr>
        <w:br/>
        <w:t xml:space="preserve">Załącznika nr 1 – formularz oferty,  </w:t>
      </w:r>
      <w:r w:rsidRPr="00256929">
        <w:rPr>
          <w:sz w:val="24"/>
          <w:szCs w:val="24"/>
        </w:rPr>
        <w:br/>
        <w:t>Załącznika nr 2 – Oświadczenia.</w:t>
      </w:r>
    </w:p>
    <w:p w:rsidR="00AD08BE" w:rsidRPr="00256929" w:rsidRDefault="00AD08BE" w:rsidP="00256929">
      <w:pPr>
        <w:rPr>
          <w:b/>
          <w:sz w:val="24"/>
          <w:szCs w:val="24"/>
        </w:rPr>
      </w:pPr>
    </w:p>
    <w:p w:rsidR="00AD08BE" w:rsidRPr="000E0CBD" w:rsidRDefault="00AD08BE" w:rsidP="000E0CBD">
      <w:pPr>
        <w:rPr>
          <w:rFonts w:cs="Calibri"/>
          <w:b/>
          <w:sz w:val="24"/>
          <w:szCs w:val="24"/>
        </w:rPr>
      </w:pPr>
      <w:r w:rsidRPr="000E0CBD">
        <w:rPr>
          <w:b/>
          <w:sz w:val="24"/>
          <w:szCs w:val="24"/>
        </w:rPr>
        <w:t>V. Miejsce oraz termin składania ofert.</w:t>
      </w:r>
      <w:r w:rsidRPr="000E0CBD">
        <w:rPr>
          <w:b/>
          <w:sz w:val="24"/>
          <w:szCs w:val="24"/>
        </w:rPr>
        <w:br/>
      </w:r>
      <w:r w:rsidRPr="000E0CBD">
        <w:rPr>
          <w:sz w:val="24"/>
          <w:szCs w:val="24"/>
        </w:rPr>
        <w:t xml:space="preserve">1. Oferta powinna być złożona u Zamawiającego </w:t>
      </w:r>
      <w:r w:rsidRPr="000E0CBD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23</w:t>
      </w:r>
      <w:r w:rsidRPr="000E0CBD">
        <w:rPr>
          <w:b/>
          <w:sz w:val="24"/>
          <w:szCs w:val="24"/>
        </w:rPr>
        <w:t>.11.2021 r. do  godziny 12:00</w:t>
      </w:r>
      <w:r w:rsidRPr="000E0CBD">
        <w:rPr>
          <w:rFonts w:cs="Calibri"/>
          <w:b/>
          <w:sz w:val="24"/>
          <w:szCs w:val="24"/>
        </w:rPr>
        <w:t>.</w:t>
      </w:r>
    </w:p>
    <w:p w:rsidR="00AD08BE" w:rsidRPr="000E0CBD" w:rsidRDefault="00AD08BE" w:rsidP="000E0CBD">
      <w:pPr>
        <w:rPr>
          <w:rFonts w:cs="Calibri"/>
          <w:sz w:val="24"/>
          <w:szCs w:val="24"/>
          <w:lang w:eastAsia="pl-PL"/>
        </w:rPr>
      </w:pPr>
      <w:r w:rsidRPr="000E0CBD">
        <w:rPr>
          <w:rFonts w:cs="Calibri"/>
          <w:sz w:val="24"/>
          <w:szCs w:val="24"/>
        </w:rPr>
        <w:t xml:space="preserve"> </w:t>
      </w:r>
      <w:r w:rsidRPr="000E0CBD">
        <w:rPr>
          <w:rFonts w:cs="Calibri"/>
          <w:sz w:val="24"/>
          <w:szCs w:val="24"/>
          <w:lang w:eastAsia="pl-PL"/>
        </w:rPr>
        <w:t>2. Ofertę należy złożyć:</w:t>
      </w:r>
      <w:r w:rsidRPr="000E0CBD">
        <w:rPr>
          <w:rFonts w:cs="Calibri"/>
          <w:b/>
          <w:sz w:val="24"/>
          <w:szCs w:val="24"/>
          <w:lang w:eastAsia="pl-PL"/>
        </w:rPr>
        <w:br/>
      </w:r>
      <w:r w:rsidRPr="000E0CBD">
        <w:rPr>
          <w:rFonts w:cs="Calibri"/>
          <w:sz w:val="24"/>
          <w:szCs w:val="24"/>
          <w:lang w:eastAsia="pl-PL"/>
        </w:rPr>
        <w:t>a) elektronicznie na adres:</w:t>
      </w:r>
      <w:r w:rsidRPr="000E0CBD">
        <w:rPr>
          <w:sz w:val="24"/>
          <w:szCs w:val="24"/>
        </w:rPr>
        <w:t xml:space="preserve"> </w:t>
      </w:r>
      <w:r w:rsidRPr="000E0CBD">
        <w:rPr>
          <w:b/>
          <w:sz w:val="24"/>
          <w:szCs w:val="24"/>
        </w:rPr>
        <w:t xml:space="preserve">sp18@miastorybnik.pl                                                                                             </w:t>
      </w:r>
      <w:r w:rsidRPr="000E0CBD">
        <w:rPr>
          <w:rFonts w:cs="Calibri"/>
          <w:sz w:val="24"/>
          <w:szCs w:val="24"/>
          <w:lang w:eastAsia="pl-PL"/>
        </w:rPr>
        <w:t>(w formie podpisanych i opieczętowanych załączników – przez osoby do tego upoważnione), albo</w:t>
      </w:r>
      <w:r w:rsidRPr="000E0CBD">
        <w:rPr>
          <w:rFonts w:cs="Calibri"/>
          <w:sz w:val="24"/>
          <w:szCs w:val="24"/>
          <w:lang w:eastAsia="pl-PL"/>
        </w:rPr>
        <w:br/>
        <w:t xml:space="preserve">b) osobiście – od poniedziałku do piątku w godzinach </w:t>
      </w:r>
      <w:r w:rsidRPr="000E0CBD">
        <w:rPr>
          <w:rFonts w:cs="Calibri"/>
          <w:b/>
          <w:sz w:val="24"/>
          <w:szCs w:val="24"/>
          <w:lang w:eastAsia="pl-PL"/>
        </w:rPr>
        <w:t>od 8:00 do 15:00</w:t>
      </w:r>
      <w:r w:rsidRPr="000E0CBD">
        <w:rPr>
          <w:rFonts w:cs="Calibri"/>
          <w:sz w:val="24"/>
          <w:szCs w:val="24"/>
          <w:lang w:eastAsia="pl-PL"/>
        </w:rPr>
        <w:t>, albo</w:t>
      </w:r>
      <w:r w:rsidRPr="000E0CBD">
        <w:rPr>
          <w:rFonts w:cs="Calibri"/>
          <w:sz w:val="24"/>
          <w:szCs w:val="24"/>
          <w:lang w:eastAsia="pl-PL"/>
        </w:rPr>
        <w:br/>
        <w:t>c) pocztą na adres Zamawiającego: Szkoła Podstawowa z Oddziałami Integracyjnymi nr 18 im. Jana Brzechwy w Rybniku ul. Lompy 6 44-253 Rybnik</w:t>
      </w:r>
      <w:r w:rsidRPr="000E0CBD">
        <w:rPr>
          <w:rFonts w:cs="Calibri"/>
          <w:sz w:val="24"/>
          <w:szCs w:val="24"/>
          <w:lang w:eastAsia="pl-PL"/>
        </w:rPr>
        <w:br/>
      </w:r>
      <w:r w:rsidRPr="00B04412">
        <w:rPr>
          <w:rFonts w:cs="Calibri"/>
          <w:sz w:val="28"/>
          <w:szCs w:val="28"/>
          <w:lang w:eastAsia="pl-PL"/>
        </w:rPr>
        <w:t>3</w:t>
      </w:r>
      <w:r w:rsidRPr="000E0CBD">
        <w:rPr>
          <w:rFonts w:cs="Calibri"/>
          <w:sz w:val="24"/>
          <w:szCs w:val="24"/>
          <w:lang w:eastAsia="pl-PL"/>
        </w:rPr>
        <w:t>. Oferty złożone po terminie nie będą rozpatrywane.</w:t>
      </w:r>
      <w:r w:rsidRPr="000E0CBD">
        <w:rPr>
          <w:rFonts w:cs="Calibri"/>
          <w:sz w:val="24"/>
          <w:szCs w:val="24"/>
          <w:lang w:eastAsia="pl-PL"/>
        </w:rPr>
        <w:br/>
        <w:t>4. Oferent może przed upływem terminu składania ofert zmienić lub wycofać</w:t>
      </w:r>
      <w:r w:rsidRPr="00B04412">
        <w:rPr>
          <w:rFonts w:cs="Calibri"/>
          <w:sz w:val="28"/>
          <w:szCs w:val="28"/>
          <w:lang w:eastAsia="pl-PL"/>
        </w:rPr>
        <w:t xml:space="preserve"> </w:t>
      </w:r>
      <w:r w:rsidRPr="000E0CBD">
        <w:rPr>
          <w:rFonts w:cs="Calibri"/>
          <w:sz w:val="24"/>
          <w:szCs w:val="24"/>
          <w:lang w:eastAsia="pl-PL"/>
        </w:rPr>
        <w:t>swoją ofertę</w:t>
      </w:r>
      <w:r w:rsidRPr="00B04412">
        <w:rPr>
          <w:rFonts w:cs="Calibri"/>
          <w:sz w:val="28"/>
          <w:szCs w:val="28"/>
          <w:lang w:eastAsia="pl-PL"/>
        </w:rPr>
        <w:t>.</w:t>
      </w:r>
      <w:r w:rsidRPr="00B04412">
        <w:rPr>
          <w:rFonts w:cs="Calibri"/>
          <w:sz w:val="28"/>
          <w:szCs w:val="28"/>
          <w:lang w:eastAsia="pl-PL"/>
        </w:rPr>
        <w:br/>
      </w:r>
      <w:r w:rsidRPr="000E0CBD">
        <w:rPr>
          <w:rFonts w:cs="Calibri"/>
          <w:sz w:val="24"/>
          <w:szCs w:val="24"/>
          <w:lang w:eastAsia="pl-PL"/>
        </w:rPr>
        <w:t>5. W toku badania i oceny ofert Zamawiający może żądać od o</w:t>
      </w:r>
      <w:r>
        <w:rPr>
          <w:rFonts w:cs="Calibri"/>
          <w:sz w:val="24"/>
          <w:szCs w:val="24"/>
          <w:lang w:eastAsia="pl-PL"/>
        </w:rPr>
        <w:t xml:space="preserve">ferentów wyjaśnień dotyczących </w:t>
      </w:r>
      <w:r w:rsidRPr="000E0CBD">
        <w:rPr>
          <w:rFonts w:cs="Calibri"/>
          <w:sz w:val="24"/>
          <w:szCs w:val="24"/>
          <w:lang w:eastAsia="pl-PL"/>
        </w:rPr>
        <w:t>treści złożonych ofert.</w:t>
      </w:r>
    </w:p>
    <w:p w:rsidR="00AD08BE" w:rsidRPr="000E0CBD" w:rsidRDefault="00AD08BE" w:rsidP="000E0CBD">
      <w:pPr>
        <w:rPr>
          <w:rFonts w:cs="Calibri"/>
          <w:sz w:val="24"/>
          <w:szCs w:val="24"/>
          <w:lang w:eastAsia="pl-PL"/>
        </w:rPr>
      </w:pPr>
      <w:r w:rsidRPr="000E0CBD">
        <w:rPr>
          <w:rFonts w:cs="Calibri"/>
          <w:sz w:val="24"/>
          <w:szCs w:val="24"/>
          <w:lang w:eastAsia="pl-PL"/>
        </w:rPr>
        <w:br/>
      </w:r>
      <w:r w:rsidRPr="000E0CBD">
        <w:rPr>
          <w:rFonts w:cs="Calibri"/>
          <w:b/>
          <w:sz w:val="24"/>
          <w:szCs w:val="24"/>
          <w:lang w:eastAsia="pl-PL"/>
        </w:rPr>
        <w:t>VI. Informacje dotyczące wyboru najkorzystniejszej oferty.</w:t>
      </w:r>
      <w:r w:rsidRPr="000E0CBD">
        <w:rPr>
          <w:rFonts w:cs="Calibri"/>
          <w:b/>
          <w:sz w:val="24"/>
          <w:szCs w:val="24"/>
          <w:lang w:eastAsia="pl-PL"/>
        </w:rPr>
        <w:br/>
      </w:r>
      <w:r w:rsidRPr="000E0CBD">
        <w:rPr>
          <w:rFonts w:cs="Calibri"/>
          <w:sz w:val="24"/>
          <w:szCs w:val="24"/>
          <w:lang w:eastAsia="pl-PL"/>
        </w:rPr>
        <w:t>1. Zamawiający dokona oceny ważnych ofert na podstawie następujących kryteriów:</w:t>
      </w:r>
      <w:r w:rsidRPr="000E0CBD">
        <w:rPr>
          <w:rFonts w:cs="Calibri"/>
          <w:sz w:val="24"/>
          <w:szCs w:val="24"/>
          <w:lang w:eastAsia="pl-PL"/>
        </w:rPr>
        <w:br/>
        <w:t>1. cena 100%</w:t>
      </w:r>
      <w:r w:rsidRPr="000E0CBD">
        <w:rPr>
          <w:rFonts w:cs="Calibri"/>
          <w:sz w:val="24"/>
          <w:szCs w:val="24"/>
          <w:lang w:eastAsia="pl-PL"/>
        </w:rPr>
        <w:br/>
        <w:t xml:space="preserve">2. Wyniki i wybór najkorzystniejszej oferty zostanie ogłoszony do </w:t>
      </w:r>
      <w:r w:rsidRPr="008B51E6">
        <w:rPr>
          <w:rFonts w:cs="Calibri"/>
          <w:b/>
          <w:sz w:val="24"/>
          <w:szCs w:val="24"/>
          <w:lang w:eastAsia="pl-PL"/>
        </w:rPr>
        <w:t>25.11.2021r</w:t>
      </w:r>
      <w:r w:rsidRPr="000E0CBD">
        <w:rPr>
          <w:rFonts w:cs="Calibri"/>
          <w:sz w:val="24"/>
          <w:szCs w:val="24"/>
          <w:lang w:eastAsia="pl-PL"/>
        </w:rPr>
        <w:t xml:space="preserve">. : </w:t>
      </w:r>
      <w:r w:rsidRPr="000E0CBD">
        <w:rPr>
          <w:rFonts w:cs="Calibri"/>
          <w:sz w:val="24"/>
          <w:szCs w:val="24"/>
          <w:lang w:eastAsia="pl-PL"/>
        </w:rPr>
        <w:br/>
        <w:t xml:space="preserve">na stronie internetowej pod adresem: </w:t>
      </w:r>
      <w:hyperlink r:id="rId4" w:history="1">
        <w:r w:rsidRPr="000E0CBD">
          <w:rPr>
            <w:rStyle w:val="Hyperlink"/>
            <w:rFonts w:cs="Calibri"/>
            <w:sz w:val="24"/>
            <w:szCs w:val="24"/>
            <w:lang w:eastAsia="pl-PL"/>
          </w:rPr>
          <w:t>http://sp18.miastorybnik.pl/</w:t>
        </w:r>
      </w:hyperlink>
    </w:p>
    <w:p w:rsidR="00AD08BE" w:rsidRPr="000E0CBD" w:rsidRDefault="00AD08BE" w:rsidP="000E0CBD">
      <w:pPr>
        <w:rPr>
          <w:rFonts w:cs="Calibri"/>
          <w:sz w:val="24"/>
          <w:szCs w:val="24"/>
          <w:lang w:eastAsia="pl-PL"/>
        </w:rPr>
      </w:pPr>
      <w:r w:rsidRPr="000E0CBD">
        <w:rPr>
          <w:rFonts w:cs="Calibri"/>
          <w:sz w:val="24"/>
          <w:szCs w:val="24"/>
          <w:lang w:eastAsia="pl-PL"/>
        </w:rPr>
        <w:br/>
      </w:r>
      <w:r w:rsidRPr="000E0CBD">
        <w:rPr>
          <w:rFonts w:cs="Calibri"/>
          <w:b/>
          <w:sz w:val="24"/>
          <w:szCs w:val="24"/>
          <w:lang w:eastAsia="pl-PL"/>
        </w:rPr>
        <w:t xml:space="preserve">VII. Informacja dotycząca przetwarzania danych osobowych i przysługujących z tego tytułu prawach: </w:t>
      </w:r>
      <w:r w:rsidRPr="000E0CBD">
        <w:rPr>
          <w:rFonts w:cs="Calibri"/>
          <w:b/>
          <w:sz w:val="24"/>
          <w:szCs w:val="24"/>
          <w:lang w:eastAsia="pl-PL"/>
        </w:rPr>
        <w:br/>
      </w:r>
      <w:r w:rsidRPr="000E0CBD">
        <w:rPr>
          <w:rFonts w:cs="Calibri"/>
          <w:sz w:val="24"/>
          <w:szCs w:val="24"/>
          <w:lang w:eastAsia="pl-PL"/>
        </w:rPr>
        <w:t>1.  Administratorem danych osobowych jest Szkoła Podstawowa z Oddziałami   Integracyjnymi nr 18</w:t>
      </w:r>
      <w:r>
        <w:rPr>
          <w:rFonts w:cs="Calibri"/>
          <w:sz w:val="24"/>
          <w:szCs w:val="24"/>
          <w:lang w:eastAsia="pl-PL"/>
        </w:rPr>
        <w:t xml:space="preserve"> </w:t>
      </w:r>
      <w:r w:rsidRPr="000E0CBD">
        <w:rPr>
          <w:rFonts w:cs="Calibri"/>
          <w:sz w:val="24"/>
          <w:szCs w:val="24"/>
          <w:lang w:eastAsia="pl-PL"/>
        </w:rPr>
        <w:t>im. Jana Brzechwy w Rybniku, ul .Lompy 6</w:t>
      </w:r>
      <w:r w:rsidRPr="000E0CBD">
        <w:rPr>
          <w:rFonts w:cs="Calibri"/>
          <w:sz w:val="24"/>
          <w:szCs w:val="24"/>
          <w:lang w:eastAsia="pl-PL"/>
        </w:rPr>
        <w:br/>
      </w:r>
      <w:r w:rsidRPr="00B04412">
        <w:rPr>
          <w:rFonts w:cs="Calibri"/>
          <w:sz w:val="28"/>
          <w:szCs w:val="28"/>
          <w:lang w:eastAsia="pl-PL"/>
        </w:rPr>
        <w:br/>
      </w:r>
      <w:r w:rsidRPr="000E0CBD">
        <w:rPr>
          <w:rFonts w:cs="Calibri"/>
          <w:sz w:val="24"/>
          <w:szCs w:val="24"/>
          <w:lang w:eastAsia="pl-PL"/>
        </w:rPr>
        <w:t>2.  Szkoła Podstawowa z Oddziałami Integracyjnymi nr 18 im. Jana Brzechwy  w Rybniku wyznaczyła inspektora ochrony danych, z którym można się skontaktować listownie, na adres :Szkoła Podstawowa z Oddziałami Integracyjnymi nr 18 im. Jana Brzechwy  w Rybniku  ul. Lompy 6, 44-253 Rybnik</w:t>
      </w:r>
      <w:r w:rsidRPr="000E0CBD">
        <w:rPr>
          <w:sz w:val="24"/>
          <w:szCs w:val="24"/>
        </w:rPr>
        <w:br/>
      </w:r>
      <w:r w:rsidRPr="000E0CBD">
        <w:rPr>
          <w:rFonts w:cs="Calibri"/>
          <w:sz w:val="24"/>
          <w:szCs w:val="24"/>
          <w:lang w:eastAsia="pl-PL"/>
        </w:rPr>
        <w:t xml:space="preserve">lub pocztą elektroniczną, na adres: </w:t>
      </w:r>
      <w:r w:rsidRPr="000E0CBD">
        <w:rPr>
          <w:sz w:val="24"/>
          <w:szCs w:val="24"/>
        </w:rPr>
        <w:t xml:space="preserve">sp18@miastorybnik.pl </w:t>
      </w:r>
      <w:r w:rsidRPr="000E0CBD">
        <w:rPr>
          <w:rFonts w:cs="Calibri"/>
          <w:sz w:val="24"/>
          <w:szCs w:val="24"/>
          <w:lang w:eastAsia="pl-PL"/>
        </w:rPr>
        <w:t>w każdej sprawie</w:t>
      </w:r>
      <w:r w:rsidRPr="000E0CBD">
        <w:rPr>
          <w:sz w:val="24"/>
          <w:szCs w:val="24"/>
        </w:rPr>
        <w:t xml:space="preserve">                                                                                          </w:t>
      </w:r>
      <w:r w:rsidRPr="000E0CBD">
        <w:rPr>
          <w:rFonts w:cs="Calibri"/>
          <w:sz w:val="24"/>
          <w:szCs w:val="24"/>
          <w:lang w:eastAsia="pl-PL"/>
        </w:rPr>
        <w:t xml:space="preserve"> dotyczącej przetwarzania danych osobowych. </w:t>
      </w:r>
      <w:r w:rsidRPr="000E0CBD">
        <w:rPr>
          <w:rFonts w:cs="Calibri"/>
          <w:sz w:val="24"/>
          <w:szCs w:val="24"/>
          <w:lang w:eastAsia="pl-PL"/>
        </w:rPr>
        <w:br/>
        <w:t xml:space="preserve">3.  Dane osobowe przetwarzane są w celu udzielenia zamówienia publicznego, co jest zgodne z art. 6 ust. 1 lit. c) oraz e)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danych). Podanie danych osobowych jest obowiązkowe. Ich brak uniemożliwi udział w postępowaniu o udzielenie zamówienia publicznego. </w:t>
      </w:r>
      <w:r w:rsidRPr="000E0CBD">
        <w:rPr>
          <w:rFonts w:cs="Calibri"/>
          <w:sz w:val="24"/>
          <w:szCs w:val="24"/>
          <w:lang w:eastAsia="pl-PL"/>
        </w:rPr>
        <w:br/>
        <w:t xml:space="preserve">4.  Dane osobowe nie będą podlegały profilowaniu, tj. zautomatyzowanemu procesowi prowadzącemu do wnioskowania o posiadaniu przez konkretną osobę fizyczną określonych cech. </w:t>
      </w:r>
    </w:p>
    <w:p w:rsidR="00AD08BE" w:rsidRPr="000E0CBD" w:rsidRDefault="00AD08BE" w:rsidP="000E0CBD">
      <w:pPr>
        <w:rPr>
          <w:rFonts w:cs="Calibri"/>
          <w:sz w:val="24"/>
          <w:szCs w:val="24"/>
          <w:lang w:eastAsia="pl-PL"/>
        </w:rPr>
      </w:pPr>
      <w:r w:rsidRPr="000E0CBD">
        <w:rPr>
          <w:rFonts w:cs="Calibri"/>
          <w:sz w:val="24"/>
          <w:szCs w:val="24"/>
          <w:lang w:eastAsia="pl-PL"/>
        </w:rPr>
        <w:t xml:space="preserve">5. Osobie, której dane osobowe dotyczą, przysługuje: </w:t>
      </w:r>
      <w:r w:rsidRPr="000E0CBD">
        <w:rPr>
          <w:rFonts w:cs="Calibri"/>
          <w:sz w:val="24"/>
          <w:szCs w:val="24"/>
          <w:lang w:eastAsia="pl-PL"/>
        </w:rPr>
        <w:br/>
        <w:t xml:space="preserve">1) prawo dostępu do swoich danych osobowych oraz otrzymania ich kopii, </w:t>
      </w:r>
      <w:r w:rsidRPr="000E0CBD">
        <w:rPr>
          <w:rFonts w:cs="Calibri"/>
          <w:sz w:val="24"/>
          <w:szCs w:val="24"/>
          <w:lang w:eastAsia="pl-PL"/>
        </w:rPr>
        <w:br/>
        <w:t xml:space="preserve">2) prawo sprostowania (poprawiania) swoich danych osobowych (skorzystanie z prawa sprostowania nie może skutkować zmianą wyniku postępowania o udzielenie zamówienia publicznego ani zmianą postanowień umowy), </w:t>
      </w:r>
      <w:r w:rsidRPr="000E0CBD">
        <w:rPr>
          <w:rFonts w:cs="Calibri"/>
          <w:sz w:val="24"/>
          <w:szCs w:val="24"/>
          <w:lang w:eastAsia="pl-PL"/>
        </w:rPr>
        <w:br/>
        <w:t xml:space="preserve">3) prawo ograniczenia przetwarzania swoich danych osobowych (skorzystanie  z prawa ograniczenia przetwarzania nie ma zastosowania w odniesieniu do przechowywania, w celu zapewnienia korzystania z ochrony praw innej osoby fizycznej lub prawnej lub z uwagi na ważne względy interesu publicznego), </w:t>
      </w:r>
      <w:r w:rsidRPr="000E0CBD">
        <w:rPr>
          <w:rFonts w:cs="Calibri"/>
          <w:sz w:val="24"/>
          <w:szCs w:val="24"/>
          <w:lang w:eastAsia="pl-PL"/>
        </w:rPr>
        <w:br/>
        <w:t xml:space="preserve">4) prawo wniesienia skargi do Prezesa Urzędu Ochrony Danych Osobowych. </w:t>
      </w:r>
      <w:r w:rsidRPr="000E0CBD">
        <w:rPr>
          <w:rFonts w:cs="Calibri"/>
          <w:sz w:val="24"/>
          <w:szCs w:val="24"/>
          <w:lang w:eastAsia="pl-PL"/>
        </w:rPr>
        <w:br/>
        <w:t xml:space="preserve">6. Osobie, której dane osobowe dotyczą, nie przysługuje: </w:t>
      </w:r>
      <w:r w:rsidRPr="000E0CBD">
        <w:rPr>
          <w:rFonts w:cs="Calibri"/>
          <w:sz w:val="24"/>
          <w:szCs w:val="24"/>
          <w:lang w:eastAsia="pl-PL"/>
        </w:rPr>
        <w:br/>
        <w:t xml:space="preserve">1) prawo usunięcia swoich danych osobowych, </w:t>
      </w:r>
      <w:r w:rsidRPr="000E0CBD">
        <w:rPr>
          <w:rFonts w:cs="Calibri"/>
          <w:sz w:val="24"/>
          <w:szCs w:val="24"/>
          <w:lang w:eastAsia="pl-PL"/>
        </w:rPr>
        <w:br/>
        <w:t xml:space="preserve">2) prawo przenoszenia swoich danych osobowych, </w:t>
      </w:r>
      <w:r w:rsidRPr="000E0CBD">
        <w:rPr>
          <w:rFonts w:cs="Calibri"/>
          <w:sz w:val="24"/>
          <w:szCs w:val="24"/>
          <w:lang w:eastAsia="pl-PL"/>
        </w:rPr>
        <w:br/>
        <w:t xml:space="preserve">3) prawo sprzeciwu, wobec przetwarzania swoich danych osobowych. </w:t>
      </w:r>
      <w:r w:rsidRPr="000E0CBD">
        <w:rPr>
          <w:rFonts w:cs="Calibri"/>
          <w:sz w:val="24"/>
          <w:szCs w:val="24"/>
          <w:lang w:eastAsia="pl-PL"/>
        </w:rPr>
        <w:br/>
        <w:t>7. Odbiorcami danych osobowych mogą być inne osoby lub podmioty, którym, zgodnie z przepisami ustawy o dostępie do informacji publicznej,</w:t>
      </w:r>
      <w:r w:rsidRPr="000E0CB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E0CBD">
        <w:rPr>
          <w:rFonts w:cs="Calibri"/>
          <w:sz w:val="24"/>
          <w:szCs w:val="24"/>
          <w:lang w:eastAsia="pl-PL"/>
        </w:rPr>
        <w:t>zostanie udostępniona dokumentacja postępowania.</w:t>
      </w:r>
      <w:r w:rsidRPr="000E0CBD">
        <w:rPr>
          <w:rFonts w:cs="Calibri"/>
          <w:sz w:val="24"/>
          <w:szCs w:val="24"/>
          <w:lang w:eastAsia="pl-PL"/>
        </w:rPr>
        <w:br/>
      </w:r>
      <w:r w:rsidRPr="000E0CBD">
        <w:rPr>
          <w:rFonts w:cs="Calibri"/>
          <w:sz w:val="24"/>
          <w:szCs w:val="24"/>
          <w:lang w:eastAsia="pl-PL"/>
        </w:rPr>
        <w:br/>
        <w:t xml:space="preserve">8. Dane osobowe będą przechowywane jedynie w okresie niezbędnym do spełnienia celu, dla którego zostały zebrane lub w okresie wskazanym przepisami prawa. Po spełnieniu celu, dla którego dane zostały zebrane, dane mogą być przechowywane jedynie w celach archiwalnych, zgodnie z obowiązującymi przepisami prawa w tym zakresie. </w:t>
      </w:r>
    </w:p>
    <w:p w:rsidR="00AD08BE" w:rsidRPr="000E0CBD" w:rsidRDefault="00AD08BE" w:rsidP="000E0CBD">
      <w:pPr>
        <w:pStyle w:val="ListParagraph"/>
        <w:rPr>
          <w:rFonts w:cs="Calibri"/>
          <w:sz w:val="24"/>
          <w:szCs w:val="24"/>
          <w:lang w:eastAsia="pl-PL"/>
        </w:rPr>
      </w:pPr>
      <w:r w:rsidRPr="001061EB">
        <w:rPr>
          <w:rFonts w:cs="Calibri"/>
          <w:sz w:val="28"/>
          <w:szCs w:val="28"/>
          <w:lang w:eastAsia="pl-PL"/>
        </w:rPr>
        <w:br/>
      </w:r>
      <w:r w:rsidRPr="000E0CBD">
        <w:rPr>
          <w:rFonts w:cs="Calibri"/>
          <w:b/>
          <w:sz w:val="24"/>
          <w:szCs w:val="24"/>
          <w:lang w:eastAsia="pl-PL"/>
        </w:rPr>
        <w:t>VIII. Dodatkowe informacje.</w:t>
      </w:r>
      <w:r w:rsidRPr="000E0CBD">
        <w:rPr>
          <w:rFonts w:cs="Calibri"/>
          <w:b/>
          <w:sz w:val="24"/>
          <w:szCs w:val="24"/>
          <w:lang w:eastAsia="pl-PL"/>
        </w:rPr>
        <w:br/>
      </w:r>
      <w:r w:rsidRPr="000E0CBD">
        <w:rPr>
          <w:rFonts w:cs="Calibri"/>
          <w:sz w:val="24"/>
          <w:szCs w:val="24"/>
          <w:lang w:eastAsia="pl-PL"/>
        </w:rPr>
        <w:t>1. Załączniki do niniejszego zapytania ofertowego:</w:t>
      </w:r>
      <w:r w:rsidRPr="000E0CBD">
        <w:rPr>
          <w:rFonts w:cs="Calibri"/>
          <w:sz w:val="24"/>
          <w:szCs w:val="24"/>
          <w:lang w:eastAsia="pl-PL"/>
        </w:rPr>
        <w:br/>
        <w:t>a) formularz oferty</w:t>
      </w:r>
    </w:p>
    <w:p w:rsidR="00AD08BE" w:rsidRPr="000E0CBD" w:rsidRDefault="00AD08BE" w:rsidP="000E0CBD">
      <w:pPr>
        <w:pStyle w:val="ListParagraph"/>
        <w:rPr>
          <w:rFonts w:cs="Calibri"/>
          <w:sz w:val="24"/>
          <w:szCs w:val="24"/>
          <w:lang w:eastAsia="pl-PL"/>
        </w:rPr>
      </w:pPr>
      <w:r w:rsidRPr="000E0CBD">
        <w:rPr>
          <w:rFonts w:cs="Calibri"/>
          <w:sz w:val="24"/>
          <w:szCs w:val="24"/>
          <w:lang w:eastAsia="pl-PL"/>
        </w:rPr>
        <w:t xml:space="preserve">b) oświadczenia </w:t>
      </w:r>
    </w:p>
    <w:p w:rsidR="00AD08BE" w:rsidRPr="000E0CBD" w:rsidRDefault="00AD08BE" w:rsidP="000E0CBD">
      <w:pPr>
        <w:pStyle w:val="ListParagraph"/>
        <w:rPr>
          <w:rFonts w:cs="Calibri"/>
          <w:sz w:val="24"/>
          <w:szCs w:val="24"/>
          <w:lang w:eastAsia="pl-PL"/>
        </w:rPr>
      </w:pPr>
      <w:r w:rsidRPr="000E0CBD">
        <w:rPr>
          <w:rFonts w:cs="Calibri"/>
          <w:sz w:val="24"/>
          <w:szCs w:val="24"/>
          <w:lang w:eastAsia="pl-PL"/>
        </w:rPr>
        <w:t xml:space="preserve">c) projekt umowy </w:t>
      </w:r>
    </w:p>
    <w:p w:rsidR="00AD08BE" w:rsidRPr="00A77126" w:rsidRDefault="00AD08BE" w:rsidP="000E0CBD">
      <w:pPr>
        <w:spacing w:line="240" w:lineRule="auto"/>
        <w:rPr>
          <w:rFonts w:cs="Calibri"/>
          <w:sz w:val="28"/>
          <w:szCs w:val="28"/>
        </w:rPr>
      </w:pPr>
    </w:p>
    <w:p w:rsidR="00AD08BE" w:rsidRPr="00A77126" w:rsidRDefault="00AD08BE" w:rsidP="000E0CBD">
      <w:pPr>
        <w:spacing w:line="240" w:lineRule="auto"/>
        <w:rPr>
          <w:rFonts w:cs="Calibri"/>
          <w:sz w:val="28"/>
          <w:szCs w:val="28"/>
        </w:rPr>
      </w:pPr>
    </w:p>
    <w:p w:rsidR="00AD08BE" w:rsidRPr="000E0CBD" w:rsidRDefault="00AD08BE" w:rsidP="000E0CBD">
      <w:pPr>
        <w:rPr>
          <w:sz w:val="24"/>
          <w:szCs w:val="24"/>
        </w:rPr>
      </w:pPr>
    </w:p>
    <w:sectPr w:rsidR="00AD08BE" w:rsidRPr="000E0CBD" w:rsidSect="00557CD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AB7"/>
    <w:rsid w:val="00007B57"/>
    <w:rsid w:val="000D3F88"/>
    <w:rsid w:val="000E0CBD"/>
    <w:rsid w:val="001061EB"/>
    <w:rsid w:val="00211AB7"/>
    <w:rsid w:val="00256929"/>
    <w:rsid w:val="002E7A55"/>
    <w:rsid w:val="005574B8"/>
    <w:rsid w:val="00557CDB"/>
    <w:rsid w:val="007B7682"/>
    <w:rsid w:val="007E73DB"/>
    <w:rsid w:val="0086055E"/>
    <w:rsid w:val="008B4636"/>
    <w:rsid w:val="008B51E6"/>
    <w:rsid w:val="00976D39"/>
    <w:rsid w:val="009B7596"/>
    <w:rsid w:val="00A77126"/>
    <w:rsid w:val="00AD08BE"/>
    <w:rsid w:val="00B04412"/>
    <w:rsid w:val="00D3020F"/>
    <w:rsid w:val="00D90635"/>
    <w:rsid w:val="00DD3635"/>
    <w:rsid w:val="00E46863"/>
    <w:rsid w:val="00E67EB1"/>
    <w:rsid w:val="00EC3365"/>
    <w:rsid w:val="00EC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A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7B5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E0CB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E0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18.miastorybni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5</Pages>
  <Words>1460</Words>
  <Characters>8760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zsp8</dc:creator>
  <cp:keywords/>
  <dc:description/>
  <cp:lastModifiedBy>Kierownik</cp:lastModifiedBy>
  <cp:revision>5</cp:revision>
  <dcterms:created xsi:type="dcterms:W3CDTF">2021-11-15T11:42:00Z</dcterms:created>
  <dcterms:modified xsi:type="dcterms:W3CDTF">2021-11-16T10:47:00Z</dcterms:modified>
</cp:coreProperties>
</file>